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tabs>
          <w:tab w:val="center" w:leader="none" w:pos="2415"/>
          <w:tab w:val="center" w:leader="none" w:pos="4528"/>
        </w:tabs>
        <w:ind w:left="-15" w:firstLine="0"/>
        <w:rPr/>
      </w:pP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t xml:space="preserve">CURRICULUM VITAE  </w:t>
      </w:r>
    </w:p>
    <w:p>
      <w:pPr>
        <w:pStyle w:val="style0"/>
        <w:spacing w:after="0" w:lineRule="auto" w:line="259"/>
        <w:ind w:left="106" w:right="0" w:firstLine="0"/>
        <w:jc w:val="center"/>
        <w:rPr/>
      </w:pP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spacing w:after="13" w:lineRule="auto" w:line="259"/>
        <w:ind w:left="14" w:right="0" w:firstLine="0"/>
        <w:jc w:val="left"/>
        <w:rPr/>
      </w:pPr>
      <w:r>
        <w:t xml:space="preserve">  </w:t>
      </w:r>
    </w:p>
    <w:p>
      <w:pPr>
        <w:pStyle w:val="style0"/>
        <w:spacing w:after="7"/>
        <w:ind w:left="9" w:right="108"/>
        <w:jc w:val="left"/>
        <w:rPr/>
      </w:pPr>
      <w:r>
        <w:rPr>
          <w:b/>
        </w:rPr>
        <w:t>ARJUN SHARMA</w:t>
      </w:r>
      <w:r>
        <w:rPr>
          <w:rFonts w:ascii="Times New Roman" w:cs="Times New Roman" w:eastAsia="Times New Roman" w:hAnsi="Times New Roman"/>
        </w:rPr>
        <w:t xml:space="preserve">                                                        </w:t>
      </w:r>
      <w:r>
        <w:rPr>
          <w:b/>
        </w:rPr>
        <w:t xml:space="preserve">Email ID: arjunsharma2862@gmail.com  </w:t>
      </w:r>
      <w:r>
        <w:t xml:space="preserve"> </w:t>
      </w:r>
    </w:p>
    <w:p>
      <w:pPr>
        <w:pStyle w:val="style0"/>
        <w:spacing w:after="7"/>
        <w:ind w:left="9" w:right="108"/>
        <w:jc w:val="left"/>
        <w:rPr/>
      </w:pPr>
      <w:r>
        <w:rPr>
          <w:b/>
        </w:rPr>
        <w:t xml:space="preserve">C-99A, First Floor, Right </w:t>
      </w:r>
      <w:r>
        <w:rPr>
          <w:b/>
        </w:rPr>
        <w:t xml:space="preserve">Sight,   </w:t>
      </w:r>
      <w:r>
        <w:rPr>
          <w:b/>
        </w:rPr>
        <w:t xml:space="preserve">                                Phone No.: 091-8527841407(M)                      </w:t>
      </w:r>
      <w:r>
        <w:rPr>
          <w:b/>
        </w:rPr>
        <w:t>Panchsheel</w:t>
      </w:r>
      <w:r>
        <w:rPr>
          <w:b/>
        </w:rPr>
        <w:t xml:space="preserve"> Vihar, Malviya Nagar,                                                                                              </w:t>
      </w:r>
      <w:r>
        <w:t xml:space="preserve"> </w:t>
      </w:r>
    </w:p>
    <w:p>
      <w:pPr>
        <w:pStyle w:val="style0"/>
        <w:spacing w:after="7"/>
        <w:ind w:left="9" w:right="108"/>
        <w:jc w:val="left"/>
        <w:rPr/>
      </w:pPr>
      <w:r>
        <w:rPr>
          <w:b/>
        </w:rPr>
        <w:t xml:space="preserve">New Delhi-110 017 </w:t>
      </w:r>
      <w:r>
        <w:t xml:space="preserve"> </w:t>
      </w:r>
    </w:p>
    <w:p>
      <w:pPr>
        <w:pStyle w:val="style0"/>
        <w:spacing w:after="7"/>
        <w:ind w:left="9" w:right="108"/>
        <w:jc w:val="left"/>
        <w:rPr/>
      </w:pPr>
      <w:r>
        <w:rPr>
          <w:b/>
        </w:rPr>
        <w:t xml:space="preserve">INDIA </w:t>
      </w:r>
      <w:r>
        <w:t xml:space="preserve"> </w:t>
      </w:r>
    </w:p>
    <w:p>
      <w:pPr>
        <w:pStyle w:val="style0"/>
        <w:spacing w:after="19" w:lineRule="auto" w:line="259"/>
        <w:ind w:left="14" w:right="0" w:firstLine="0"/>
        <w:jc w:val="left"/>
        <w:rPr/>
      </w:pPr>
      <w:r>
        <w:t xml:space="preserve">  </w:t>
      </w:r>
    </w:p>
    <w:p>
      <w:pPr>
        <w:pStyle w:val="style1"/>
        <w:tabs>
          <w:tab w:val="center" w:leader="none" w:pos="2415"/>
          <w:tab w:val="center" w:leader="none" w:pos="4527"/>
        </w:tabs>
        <w:ind w:left="-15" w:firstLine="0"/>
        <w:rPr/>
      </w:pP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t xml:space="preserve">CAREER SUMMARY 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t xml:space="preserve">  </w:t>
      </w:r>
    </w:p>
    <w:p>
      <w:pPr>
        <w:pStyle w:val="style0"/>
        <w:spacing w:after="5"/>
        <w:ind w:right="50"/>
        <w:rPr/>
      </w:pPr>
      <w:r>
        <w:t xml:space="preserve">Proficient executive operations with well communication and organizational abilities. Expertise in improving process and maximizing customer satisfaction. I am looking forward to a challenging career which would assure me a good career and job satisfaction. I am confident enough to face the existing competition and will try to perform always beyond the expectation of the organization. 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t xml:space="preserve">  </w:t>
      </w:r>
    </w:p>
    <w:p>
      <w:pPr>
        <w:pStyle w:val="style0"/>
        <w:spacing w:after="5"/>
        <w:ind w:right="50"/>
        <w:rPr/>
      </w:pPr>
      <w:r>
        <w:t xml:space="preserve">To seek a challenge task where I devote my education, skill and help the company to achieve its target and to obtain good knowledge.  </w:t>
      </w:r>
    </w:p>
    <w:p>
      <w:pPr>
        <w:pStyle w:val="style0"/>
        <w:spacing w:after="19" w:lineRule="auto" w:line="259"/>
        <w:ind w:left="14" w:right="0" w:firstLine="0"/>
        <w:jc w:val="left"/>
        <w:rPr/>
      </w:pPr>
      <w:r>
        <w:t xml:space="preserve">  </w:t>
      </w:r>
    </w:p>
    <w:p>
      <w:pPr>
        <w:pStyle w:val="style1"/>
        <w:tabs>
          <w:tab w:val="center" w:leader="none" w:pos="2415"/>
          <w:tab w:val="center" w:leader="none" w:pos="4528"/>
        </w:tabs>
        <w:ind w:left="-15" w:firstLine="0"/>
        <w:rPr/>
      </w:pP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t xml:space="preserve">STRENGTH &amp; SKILL  </w:t>
      </w:r>
    </w:p>
    <w:p>
      <w:pPr>
        <w:pStyle w:val="style0"/>
        <w:spacing w:after="29" w:lineRule="auto" w:line="259"/>
        <w:ind w:left="14" w:right="0" w:firstLine="0"/>
        <w:jc w:val="left"/>
        <w:rPr/>
      </w:pPr>
      <w:r>
        <w:t xml:space="preserve">  </w:t>
      </w:r>
    </w:p>
    <w:p>
      <w:pPr>
        <w:pStyle w:val="style0"/>
        <w:numPr>
          <w:ilvl w:val="0"/>
          <w:numId w:val="1"/>
        </w:numPr>
        <w:ind w:right="50" w:hanging="360"/>
        <w:rPr/>
      </w:pPr>
      <w:r>
        <w:t xml:space="preserve">Ability to work as individual and group.  </w:t>
      </w:r>
    </w:p>
    <w:p>
      <w:pPr>
        <w:pStyle w:val="style0"/>
        <w:numPr>
          <w:ilvl w:val="0"/>
          <w:numId w:val="1"/>
        </w:numPr>
        <w:spacing w:after="58"/>
        <w:ind w:right="50" w:hanging="360"/>
        <w:rPr/>
      </w:pPr>
      <w:r>
        <w:t>Ability to learn new concepts quickly.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1"/>
        </w:numPr>
        <w:spacing w:after="6"/>
        <w:ind w:right="50" w:hanging="360"/>
        <w:rPr/>
      </w:pPr>
      <w:r>
        <w:t>Ability to maintain good relationship with both higher officials and co-workers.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spacing w:after="42" w:lineRule="auto" w:line="259"/>
        <w:ind w:left="14" w:right="0" w:firstLine="0"/>
        <w:jc w:val="left"/>
        <w:rPr/>
      </w:pPr>
      <w:r>
        <w:t xml:space="preserve">  </w:t>
      </w:r>
    </w:p>
    <w:p>
      <w:pPr>
        <w:pStyle w:val="style1"/>
        <w:tabs>
          <w:tab w:val="center" w:leader="none" w:pos="2415"/>
          <w:tab w:val="center" w:leader="none" w:pos="4527"/>
        </w:tabs>
        <w:ind w:left="-15" w:firstLine="0"/>
        <w:rPr/>
      </w:pP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t xml:space="preserve">ACADEMIC QUALIFICATION 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t xml:space="preserve">  </w:t>
      </w:r>
    </w:p>
    <w:tbl>
      <w:tblPr>
        <w:tblStyle w:val="style4098"/>
        <w:tblW w:w="9100" w:type="dxa"/>
        <w:tblInd w:w="12" w:type="dxa"/>
        <w:tblCellMar>
          <w:top w:w="91" w:type="dxa"/>
          <w:left w:w="2" w:type="dxa"/>
        </w:tblCellMar>
        <w:tblLook w:val="04A0" w:firstRow="1" w:lastRow="0" w:firstColumn="1" w:lastColumn="0" w:noHBand="0" w:noVBand="1"/>
      </w:tblPr>
      <w:tblGrid>
        <w:gridCol w:w="2345"/>
        <w:gridCol w:w="1531"/>
        <w:gridCol w:w="2612"/>
        <w:gridCol w:w="2612"/>
      </w:tblGrid>
      <w:tr>
        <w:trPr>
          <w:trHeight w:val="600" w:hRule="atLeast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2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 xml:space="preserve">  </w:t>
            </w:r>
            <w:r>
              <w:rPr>
                <w:rFonts w:ascii="Calibri" w:cs="Calibri" w:eastAsia="Calibri" w:hAnsi="Calibri"/>
                <w:b/>
                <w:sz w:val="20"/>
                <w:u w:val="single" w:color="000000"/>
              </w:rPr>
              <w:t>EXAMINATION</w:t>
            </w:r>
            <w:r>
              <w:rPr>
                <w:rFonts w:ascii="Calibri" w:cs="Calibri" w:eastAsia="Calibri" w:hAnsi="Calibri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41" w:right="0" w:firstLine="0"/>
              <w:rPr/>
            </w:pPr>
            <w:r>
              <w:rPr>
                <w:rFonts w:ascii="Calibri" w:cs="Calibri" w:eastAsia="Calibri" w:hAnsi="Calibri"/>
                <w:noProof/>
              </w:rPr>
              <mc:AlternateContent>
                <mc:Choice Requires="wpg">
                  <w:drawing>
                    <wp:anchor distT="0" distB="0" distL="0" distR="0" simplePos="false" relativeHeight="2" behindDoc="true" locked="false" layoutInCell="true" allowOverlap="true">
                      <wp:simplePos x="0" y="0"/>
                      <wp:positionH relativeFrom="column">
                        <wp:posOffset>27431</wp:posOffset>
                      </wp:positionH>
                      <wp:positionV relativeFrom="paragraph">
                        <wp:posOffset>108585</wp:posOffset>
                      </wp:positionV>
                      <wp:extent cx="940307" cy="7620"/>
                      <wp:effectExtent l="0" t="0" r="0" b="0"/>
                      <wp:wrapNone/>
                      <wp:docPr id="1026" name="Group 705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940307" cy="7620"/>
                                <a:chOff x="0" y="0"/>
                                <a:chExt cx="940308" cy="7620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940308" cy="9144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940308" h="9144" stroke="1">
                                      <a:moveTo>
                                        <a:pt x="0" y="0"/>
                                      </a:moveTo>
                                      <a:lnTo>
                                        <a:pt x="940308" y="0"/>
                                      </a:lnTo>
                                      <a:lnTo>
                                        <a:pt x="9403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mpd="sng" cap="flat" w="0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/>
                                  <a:tailEnd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26" filled="f" stroked="f" style="position:absolute;margin-left:2.16pt;margin-top:8.55pt;width:74.04pt;height:0.6pt;z-index:-2147483645;mso-position-horizontal-relative:text;mso-position-vertical-relative:text;mso-width-relative:page;mso-height-relative:page;mso-wrap-distance-left:0.0pt;mso-wrap-distance-right:0.0pt;visibility:visible;" coordsize="940308,7620">
                      <v:shape id="1027" coordsize="940308,9144" path="m0,0l940308,0l940308,9144l0,9144l0,0e" fillcolor="black" stroked="t" style="position:absolute;left:0;top:0;width:940308;height:9144;z-index:2;mso-position-horizontal-relative:page;mso-position-vertical-relative:page;mso-width-relative:page;mso-height-relative:page;visibility:visible;">
                        <v:stroke joinstyle="miter" weight="0.0pt"/>
                        <v:fill/>
                        <v:path textboxrect="0,0,940308,9144" o:connectlocs=""/>
                      </v:shape>
                      <v:fill/>
                    </v:group>
                  </w:pict>
                </mc:Fallback>
              </mc:AlternateContent>
            </w:r>
            <w:r>
              <w:rPr>
                <w:rFonts w:ascii="Calibri" w:cs="Calibri" w:eastAsia="Calibri" w:hAnsi="Calibri"/>
                <w:b/>
                <w:sz w:val="20"/>
              </w:rPr>
              <w:t>YEAR OF PASSING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 xml:space="preserve">  </w:t>
            </w:r>
            <w:r>
              <w:rPr>
                <w:rFonts w:ascii="Calibri" w:cs="Calibri" w:eastAsia="Calibri" w:hAnsi="Calibri"/>
                <w:b/>
                <w:sz w:val="20"/>
                <w:u w:val="single" w:color="000000"/>
              </w:rPr>
              <w:t>PERCENTAGE OF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  <w:u w:val="single" w:color="000000"/>
              </w:rPr>
              <w:t>PASSING</w:t>
            </w:r>
            <w:r>
              <w:rPr>
                <w:rFonts w:ascii="Calibri" w:cs="Calibri" w:eastAsia="Calibri" w:hAnsi="Calibri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 xml:space="preserve">       </w:t>
            </w:r>
            <w:r>
              <w:rPr>
                <w:rFonts w:ascii="Calibri" w:cs="Calibri" w:eastAsia="Calibri" w:hAnsi="Calibri"/>
                <w:b/>
                <w:sz w:val="20"/>
                <w:u w:val="single" w:color="000000"/>
              </w:rPr>
              <w:t>COLLEGE/SCHOOL</w:t>
            </w:r>
            <w:r>
              <w:rPr>
                <w:rFonts w:ascii="Calibri" w:cs="Calibri" w:eastAsia="Calibri" w:hAnsi="Calibri"/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>
        <w:tblPrEx/>
        <w:trPr>
          <w:trHeight w:val="559" w:hRule="atLeast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2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 xml:space="preserve">  CBSE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 xml:space="preserve">10TH 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7" w:right="0" w:firstLine="0"/>
              <w:jc w:val="center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 xml:space="preserve">2008-09 </w:t>
            </w:r>
            <w: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934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 xml:space="preserve">50% </w:t>
            </w:r>
            <w: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108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>K.V.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>ANDREWS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 xml:space="preserve">GANJ </w:t>
            </w:r>
            <w:r>
              <w:t xml:space="preserve"> </w:t>
            </w:r>
          </w:p>
        </w:tc>
      </w:tr>
      <w:tr>
        <w:tblPrEx/>
        <w:trPr>
          <w:trHeight w:val="552" w:hRule="atLeast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110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>CBSE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 xml:space="preserve">12TH 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7" w:right="0" w:firstLine="0"/>
              <w:jc w:val="center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 xml:space="preserve">2010-11 </w:t>
            </w:r>
            <w: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934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 xml:space="preserve">70% </w:t>
            </w:r>
            <w: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108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>K.V.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>ANDREWS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 xml:space="preserve">GANJ </w:t>
            </w:r>
            <w:r>
              <w:t xml:space="preserve"> </w:t>
            </w:r>
          </w:p>
        </w:tc>
      </w:tr>
      <w:tr>
        <w:tblPrEx/>
        <w:trPr>
          <w:trHeight w:val="557" w:hRule="atLeast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110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>DIPLOMA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>IN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>F&amp;B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 xml:space="preserve">SERVICE 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7" w:right="0" w:firstLine="0"/>
              <w:jc w:val="center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 xml:space="preserve">2011-12 </w:t>
            </w:r>
            <w: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783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 xml:space="preserve">PASSED </w:t>
            </w:r>
            <w: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108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>IHM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>PUSA,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>NEW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 xml:space="preserve">DELHI </w:t>
            </w:r>
            <w:r>
              <w:t xml:space="preserve"> </w:t>
            </w:r>
          </w:p>
        </w:tc>
      </w:tr>
      <w:tr>
        <w:tblPrEx/>
        <w:trPr>
          <w:trHeight w:val="560" w:hRule="atLeast"/>
        </w:trPr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110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>BSC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>IN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 xml:space="preserve">HOSPITALITY 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7" w:right="0" w:firstLine="0"/>
              <w:jc w:val="center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 xml:space="preserve">2012-15 </w:t>
            </w:r>
            <w: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783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 xml:space="preserve">PASSED </w:t>
            </w:r>
            <w: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108" w:right="0" w:firstLine="0"/>
              <w:jc w:val="left"/>
              <w:rPr/>
            </w:pPr>
            <w:r>
              <w:rPr>
                <w:rFonts w:ascii="Calibri" w:cs="Calibri" w:eastAsia="Calibri" w:hAnsi="Calibri"/>
                <w:b/>
                <w:sz w:val="20"/>
              </w:rPr>
              <w:t>IHM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>GURDASPUR,</w:t>
            </w:r>
            <w:r>
              <w:rPr>
                <w:rFonts w:ascii="Calibri" w:cs="Calibri" w:eastAsia="Calibri" w:hAnsi="Calibri"/>
                <w:sz w:val="20"/>
              </w:rPr>
              <w:t xml:space="preserve"> </w:t>
            </w:r>
            <w:r>
              <w:rPr>
                <w:rFonts w:ascii="Calibri" w:cs="Calibri" w:eastAsia="Calibri" w:hAnsi="Calibri"/>
                <w:b/>
                <w:sz w:val="20"/>
              </w:rPr>
              <w:t xml:space="preserve">PUNJAB </w:t>
            </w:r>
            <w:r>
              <w:t xml:space="preserve"> </w:t>
            </w:r>
          </w:p>
        </w:tc>
      </w:tr>
    </w:tbl>
    <w:p>
      <w:pPr>
        <w:pStyle w:val="style0"/>
        <w:spacing w:after="0" w:lineRule="auto" w:line="259"/>
        <w:ind w:left="14" w:right="0" w:firstLine="0"/>
        <w:jc w:val="left"/>
        <w:rPr/>
      </w:pPr>
      <w:r>
        <w:rPr>
          <w:rFonts w:ascii="Times New Roman" w:cs="Times New Roman" w:eastAsia="Times New Roman" w:hAnsi="Times New Roman"/>
          <w:sz w:val="20"/>
        </w:rPr>
        <w:t xml:space="preserve"> </w:t>
      </w:r>
      <w:r>
        <w:t xml:space="preserve"> </w:t>
      </w:r>
    </w:p>
    <w:p>
      <w:pPr>
        <w:pStyle w:val="style0"/>
        <w:spacing w:after="80" w:lineRule="auto" w:line="259"/>
        <w:ind w:left="14" w:right="0" w:firstLine="0"/>
        <w:jc w:val="left"/>
        <w:rPr/>
      </w:pPr>
      <w:r>
        <w:rPr>
          <w:rFonts w:ascii="Times New Roman" w:cs="Times New Roman" w:eastAsia="Times New Roman" w:hAnsi="Times New Roman"/>
          <w:sz w:val="14"/>
        </w:rPr>
        <w:t xml:space="preserve"> 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t xml:space="preserve">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t xml:space="preserve"> </w:t>
      </w:r>
    </w:p>
    <w:p>
      <w:pPr>
        <w:pStyle w:val="style0"/>
        <w:spacing w:after="33" w:lineRule="auto" w:line="259"/>
        <w:ind w:left="14" w:right="0" w:firstLine="0"/>
        <w:jc w:val="left"/>
        <w:rPr/>
      </w:pPr>
      <w:r>
        <w:t xml:space="preserve"> </w:t>
      </w:r>
    </w:p>
    <w:p>
      <w:pPr>
        <w:pStyle w:val="style0"/>
        <w:pBdr>
          <w:bottom w:val="single" w:sz="14" w:space="0" w:color="ffffff"/>
        </w:pBdr>
        <w:shd w:val="clear" w:color="auto" w:fill="d3d3d3"/>
        <w:spacing w:after="43" w:lineRule="auto" w:line="259"/>
        <w:ind w:left="0" w:right="54" w:firstLine="0"/>
        <w:jc w:val="center"/>
        <w:rPr/>
      </w:pPr>
      <w:r>
        <w:rPr>
          <w:b/>
        </w:rPr>
        <w:t xml:space="preserve">PROFESSIONAL EXPERIENCE </w:t>
      </w:r>
    </w:p>
    <w:p>
      <w:pPr>
        <w:pStyle w:val="style0"/>
        <w:numPr>
          <w:ilvl w:val="0"/>
          <w:numId w:val="2"/>
        </w:numPr>
        <w:spacing w:after="6"/>
        <w:ind w:right="50" w:hanging="360"/>
        <w:rPr/>
      </w:pPr>
      <w:r>
        <w:t>7</w:t>
      </w:r>
      <w:r>
        <w:t xml:space="preserve"> years </w:t>
      </w:r>
      <w:r>
        <w:t>5 Months</w:t>
      </w:r>
    </w:p>
    <w:p>
      <w:pPr>
        <w:pStyle w:val="style0"/>
        <w:spacing w:after="7"/>
        <w:ind w:left="9" w:right="108"/>
        <w:jc w:val="left"/>
        <w:rPr/>
      </w:pPr>
      <w:r>
        <w:rPr>
          <w:b/>
        </w:rPr>
        <w:t xml:space="preserve">Organization: GOIBIBO-Hotel Operations Associate, Gurgaon-Haryana. Designation: Hotel Operation Executive (from December-2015 to April-2018)  </w:t>
      </w:r>
    </w:p>
    <w:p>
      <w:pPr>
        <w:pStyle w:val="style0"/>
        <w:spacing w:after="7"/>
        <w:ind w:left="9" w:right="108"/>
        <w:jc w:val="left"/>
        <w:rPr/>
      </w:pPr>
      <w:r>
        <w:rPr>
          <w:b/>
        </w:rPr>
        <w:t>Roles &amp; Responsibilities:</w:t>
      </w:r>
      <w:r>
        <w:t xml:space="preserve"> </w:t>
      </w:r>
    </w:p>
    <w:p>
      <w:pPr>
        <w:pStyle w:val="style0"/>
        <w:spacing w:after="0" w:lineRule="auto" w:line="259"/>
        <w:ind w:left="0" w:right="0" w:firstLine="0"/>
        <w:jc w:val="left"/>
        <w:rPr/>
      </w:pPr>
      <w:r>
        <w:t xml:space="preserve"> </w:t>
      </w:r>
    </w:p>
    <w:p>
      <w:pPr>
        <w:pStyle w:val="style0"/>
        <w:spacing w:after="25" w:lineRule="auto" w:line="259"/>
        <w:ind w:left="14" w:right="0" w:firstLine="0"/>
        <w:jc w:val="left"/>
        <w:rPr/>
      </w:pPr>
      <w:r>
        <w:t xml:space="preserve">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 xml:space="preserve">Strong computer skills especially word processing, hotel operating systems and spreadsheet creation. 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>Deal with domestic bookings and international booking as well.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>Deal with customer queries and complaints.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spacing w:after="60"/>
        <w:ind w:right="50" w:hanging="360"/>
        <w:rPr/>
      </w:pPr>
      <w:r>
        <w:t>Having a solid understanding of all hotel functions.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>Ability to identify, understand and give priority to urgent issues.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>Handle customer service issues.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>Hotel contracting and on boarding sales.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 xml:space="preserve">Self-motivated and having a pro-active mindset.  </w:t>
      </w:r>
    </w:p>
    <w:p>
      <w:pPr>
        <w:pStyle w:val="style0"/>
        <w:numPr>
          <w:ilvl w:val="0"/>
          <w:numId w:val="2"/>
        </w:numPr>
        <w:spacing w:after="6"/>
        <w:ind w:right="50" w:hanging="360"/>
        <w:rPr/>
      </w:pPr>
      <w:r>
        <w:t>Positive and upbeat approach to employee relations and guest complaints.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rPr>
          <w:b/>
        </w:rPr>
        <w:t xml:space="preserve"> </w:t>
      </w:r>
      <w:r>
        <w:t xml:space="preserve"> </w:t>
      </w:r>
    </w:p>
    <w:p>
      <w:pPr>
        <w:pStyle w:val="style0"/>
        <w:spacing w:after="7"/>
        <w:ind w:left="9" w:right="108"/>
        <w:jc w:val="left"/>
        <w:rPr>
          <w:b/>
        </w:rPr>
      </w:pPr>
      <w:r>
        <w:rPr>
          <w:b/>
        </w:rPr>
        <w:t xml:space="preserve">Designation: </w:t>
      </w:r>
      <w:r>
        <w:rPr>
          <w:b/>
        </w:rPr>
        <w:t>Reservations Officer (Sales &amp; Marketing)</w:t>
      </w:r>
    </w:p>
    <w:p>
      <w:pPr>
        <w:pStyle w:val="style0"/>
        <w:spacing w:after="7"/>
        <w:ind w:left="9" w:right="108"/>
        <w:jc w:val="left"/>
        <w:rPr>
          <w:b/>
        </w:rPr>
      </w:pPr>
    </w:p>
    <w:p>
      <w:pPr>
        <w:pStyle w:val="style0"/>
        <w:spacing w:after="7"/>
        <w:ind w:left="9" w:right="108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>Unit Reservations Office-</w:t>
      </w:r>
      <w:r>
        <w:rPr>
          <w:b/>
        </w:rPr>
        <w:t xml:space="preserve"> TAJ PALACE (from April-2018 to December-2019) </w:t>
      </w:r>
      <w:r>
        <w:t xml:space="preserve"> </w:t>
      </w:r>
    </w:p>
    <w:p>
      <w:pPr>
        <w:pStyle w:val="style0"/>
        <w:spacing w:after="7"/>
        <w:ind w:left="9" w:right="108"/>
        <w:jc w:val="left"/>
        <w:rPr/>
      </w:pPr>
    </w:p>
    <w:p>
      <w:pPr>
        <w:pStyle w:val="style0"/>
        <w:spacing w:after="7"/>
        <w:ind w:left="9" w:right="108"/>
        <w:jc w:val="left"/>
        <w:rPr/>
      </w:pPr>
      <w:r>
        <w:rPr>
          <w:b/>
        </w:rPr>
        <w:t xml:space="preserve"> Regional Reservation Office</w:t>
      </w:r>
      <w:r>
        <w:rPr>
          <w:b/>
        </w:rPr>
        <w:t xml:space="preserve"> Five Hotels</w:t>
      </w:r>
      <w:r>
        <w:rPr>
          <w:b/>
        </w:rPr>
        <w:t>, New Delhi</w:t>
      </w:r>
      <w:r>
        <w:t xml:space="preserve"> </w:t>
      </w:r>
      <w:r>
        <w:rPr>
          <w:b/>
        </w:rPr>
        <w:t>(</w:t>
      </w:r>
      <w:r>
        <w:rPr>
          <w:b/>
        </w:rPr>
        <w:t>From</w:t>
      </w:r>
      <w:r>
        <w:rPr>
          <w:b/>
        </w:rPr>
        <w:t xml:space="preserve"> December-2019 to 01</w:t>
      </w:r>
      <w:r>
        <w:rPr>
          <w:b/>
          <w:vertAlign w:val="superscript"/>
        </w:rPr>
        <w:t>st</w:t>
      </w:r>
      <w:r>
        <w:rPr>
          <w:b/>
        </w:rPr>
        <w:t xml:space="preserve"> October-2022)</w:t>
      </w:r>
      <w:r>
        <w:t xml:space="preserve">  </w:t>
      </w:r>
    </w:p>
    <w:p>
      <w:pPr>
        <w:pStyle w:val="style0"/>
        <w:spacing w:after="7"/>
        <w:ind w:left="9" w:right="108"/>
        <w:jc w:val="left"/>
        <w:rPr/>
      </w:pPr>
    </w:p>
    <w:p>
      <w:pPr>
        <w:pStyle w:val="style0"/>
        <w:spacing w:after="7"/>
        <w:ind w:left="9" w:right="108"/>
        <w:jc w:val="left"/>
        <w:rPr/>
      </w:pPr>
      <w:r>
        <w:rPr>
          <w:b/>
        </w:rPr>
        <w:t xml:space="preserve">Roles &amp; Responsibilities: </w:t>
      </w:r>
      <w:r>
        <w:t xml:space="preserve"> </w:t>
      </w:r>
    </w:p>
    <w:p>
      <w:pPr>
        <w:pStyle w:val="style0"/>
        <w:spacing w:after="29" w:lineRule="auto" w:line="259"/>
        <w:ind w:left="14" w:right="0" w:firstLine="0"/>
        <w:jc w:val="left"/>
        <w:rPr/>
      </w:pPr>
      <w:r>
        <w:rPr>
          <w:b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 xml:space="preserve">Room Reservation. 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>Handling Corporates booking and clients.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>Handling Embassy booking and HOS visits.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>Rates updating on Extranet.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spacing w:after="57"/>
        <w:ind w:right="50" w:hanging="360"/>
        <w:rPr/>
      </w:pPr>
      <w:r>
        <w:t>Operating all OTA Extranets, rate updating and OTA escalations.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>Inventory management.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spacing w:after="58"/>
        <w:ind w:right="50" w:hanging="360"/>
        <w:rPr/>
      </w:pPr>
      <w:r>
        <w:t xml:space="preserve">Proficiently managed guest expectations to ensure </w:t>
      </w:r>
      <w:r>
        <w:t>optimal satisfaction</w:t>
      </w:r>
      <w:r>
        <w:t>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 xml:space="preserve">Customer handling. 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 xml:space="preserve">Complete knowledge of </w:t>
      </w:r>
      <w:r>
        <w:t>hotel</w:t>
      </w:r>
      <w:r>
        <w:t xml:space="preserve"> operations.  </w:t>
      </w:r>
    </w:p>
    <w:p>
      <w:pPr>
        <w:pStyle w:val="style0"/>
        <w:numPr>
          <w:ilvl w:val="0"/>
          <w:numId w:val="2"/>
        </w:numPr>
        <w:ind w:right="50" w:hanging="360"/>
        <w:rPr/>
      </w:pPr>
      <w:r>
        <w:t>Outstanding oral, written and communication skills.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spacing w:after="6"/>
        <w:ind w:right="50" w:hanging="360"/>
        <w:rPr/>
      </w:pPr>
      <w:r>
        <w:t>Ability to deal calmly with challenging situations.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2"/>
        </w:numPr>
        <w:spacing w:after="6"/>
        <w:ind w:right="50" w:hanging="360"/>
        <w:rPr/>
      </w:pPr>
      <w:r>
        <w:t>Handling Mice Bookings</w:t>
      </w:r>
    </w:p>
    <w:p>
      <w:pPr>
        <w:pStyle w:val="style0"/>
        <w:spacing w:after="6"/>
        <w:ind w:left="616" w:right="50" w:firstLine="0"/>
        <w:rPr/>
      </w:pPr>
    </w:p>
    <w:p>
      <w:pPr>
        <w:pStyle w:val="style0"/>
        <w:spacing w:after="21" w:lineRule="auto" w:line="259"/>
        <w:ind w:left="14" w:right="0" w:firstLine="0"/>
        <w:jc w:val="left"/>
        <w:rPr/>
      </w:pPr>
      <w:r>
        <w:t xml:space="preserve"> </w:t>
      </w:r>
    </w:p>
    <w:p>
      <w:pPr>
        <w:pStyle w:val="style0"/>
        <w:spacing w:after="7"/>
        <w:ind w:left="9" w:right="108"/>
        <w:jc w:val="left"/>
        <w:rPr/>
      </w:pPr>
      <w:r>
        <w:t xml:space="preserve"> </w:t>
      </w:r>
      <w:r>
        <w:rPr>
          <w:b/>
        </w:rPr>
        <w:t xml:space="preserve">Organization: Le Meridien New Delhi  </w:t>
      </w:r>
    </w:p>
    <w:p>
      <w:pPr>
        <w:pStyle w:val="style0"/>
        <w:spacing w:after="7"/>
        <w:ind w:left="9" w:right="108"/>
        <w:jc w:val="left"/>
        <w:rPr/>
      </w:pPr>
      <w:r>
        <w:rPr>
          <w:b/>
        </w:rPr>
        <w:t xml:space="preserve"> Designation: Assistant Manager Sales &amp; Marketing </w:t>
      </w:r>
      <w:r>
        <w:rPr>
          <w:b/>
        </w:rPr>
        <w:t>(10 Oct – 31 Dec 202</w:t>
      </w:r>
      <w:r>
        <w:rPr>
          <w:b/>
          <w:lang w:val="en-US"/>
        </w:rPr>
        <w:t>2</w:t>
      </w:r>
      <w:r>
        <w:rPr>
          <w:b/>
        </w:rPr>
        <w:t>)</w:t>
      </w:r>
    </w:p>
    <w:p>
      <w:pPr>
        <w:pStyle w:val="style0"/>
        <w:spacing w:after="39" w:lineRule="auto" w:line="259"/>
        <w:ind w:left="14" w:right="0" w:firstLine="0"/>
        <w:jc w:val="left"/>
        <w:rPr/>
      </w:pPr>
      <w:r>
        <w:t xml:space="preserve"> </w:t>
      </w:r>
    </w:p>
    <w:p>
      <w:pPr>
        <w:pStyle w:val="style1"/>
        <w:tabs>
          <w:tab w:val="center" w:leader="none" w:pos="2535"/>
          <w:tab w:val="center" w:leader="none" w:pos="4530"/>
        </w:tabs>
        <w:ind w:left="-15" w:firstLine="0"/>
        <w:rPr/>
      </w:pP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t xml:space="preserve">ROLES AND RESPONSIBILITIES  </w:t>
      </w:r>
    </w:p>
    <w:p>
      <w:pPr>
        <w:pStyle w:val="style0"/>
        <w:spacing w:after="56" w:lineRule="auto" w:line="259"/>
        <w:ind w:left="14" w:right="0" w:firstLine="0"/>
        <w:jc w:val="left"/>
        <w:rPr/>
      </w:pPr>
      <w:r>
        <w:t xml:space="preserve"> 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 xml:space="preserve">Responsibility for Corporate and Travel Agent Room Sales for the hotel. 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>Clear understanding of the hotels business strategies then set goals and to determine action plans to meet those goals.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55"/>
        <w:ind w:right="6" w:hanging="360"/>
        <w:jc w:val="left"/>
        <w:rPr/>
      </w:pPr>
      <w:r>
        <w:t>Update action plans and financial objectives quarterly.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55"/>
        <w:ind w:right="6" w:hanging="360"/>
        <w:jc w:val="left"/>
        <w:rPr/>
      </w:pPr>
      <w:r>
        <w:t>Identify new markets and business opportunities and increase sales.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58"/>
        <w:ind w:right="6" w:hanging="360"/>
        <w:jc w:val="left"/>
        <w:rPr/>
      </w:pPr>
      <w:r>
        <w:t>Represent Hotels in various events and exhibition.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>Implements all sales action plans related to my market areas as outlined in the marketing plan.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>Conducts daily sales calls and arrange site inspection trips to hotels by corporate clients.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 xml:space="preserve">Ability to provide quick and timely response, immediate communication to the properties, develop professional long-term business relationships. 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>Provide the highest quality of service to the customer at all times</w:t>
      </w:r>
      <w:r>
        <w:t xml:space="preserve">. 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>Participates in sales calls with members of Sales Team to acquire new business and/or close on business.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>Executes and supports the operational aspects of business booked (</w:t>
      </w:r>
      <w:r>
        <w:t>e.g.</w:t>
      </w:r>
      <w:r>
        <w:t xml:space="preserve"> CVGR, generating proposal, Corporates Rate Application letter, writing contract, customer correspondence.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28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Ability to supports hotels service and relationship strategy, driving customer loyalty by delivering service excellence throughout each customer experience. </w:t>
      </w:r>
      <w:r>
        <w:t xml:space="preserve"> </w:t>
      </w:r>
    </w:p>
    <w:p>
      <w:pPr>
        <w:pStyle w:val="style0"/>
        <w:spacing w:after="12" w:lineRule="auto" w:line="259"/>
        <w:ind w:left="0" w:right="0" w:firstLine="0"/>
        <w:jc w:val="right"/>
        <w:rPr/>
      </w:pP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Work closely with Revenue Manager to ensure proposed rate negotiations meet the financial needs of the hotels.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Develop strong relationships with on property front office team to ensure working in unity and always striving to achieve the same goals.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Accompany sales team on sales calls to potential clients to assist in development of the accounts and to access the effectiveness and sales skills of the sales person.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Assess additional training needs based on data </w:t>
      </w:r>
      <w:r>
        <w:rPr>
          <w:rFonts w:ascii="Times New Roman" w:cs="Times New Roman" w:eastAsia="Times New Roman" w:hAnsi="Times New Roman"/>
        </w:rPr>
        <w:t>gathered and</w:t>
      </w:r>
      <w:r>
        <w:rPr>
          <w:rFonts w:ascii="Times New Roman" w:cs="Times New Roman" w:eastAsia="Times New Roman" w:hAnsi="Times New Roman"/>
        </w:rPr>
        <w:t xml:space="preserve"> interaction with sales team from property visits.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>RFP for corporate requests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Attending all department and hotel meetings as necessary.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Targeting key accounts potential for the company.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Builds and strengthens relationships with existing and new customers to enable future bookings. Activities include sales calls, entertainment, FAM trips, trade shows etc.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Develops relationships within community to strengthen and expand customer base for sales opportunities.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Manages and develops relationships with key internal and external stakeholders.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Acquiring and developing new business accounts and preparing sales proposals for clients.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Closely following up on all business leads within a 24-hour response time line to clients. </w:t>
      </w:r>
      <w:r>
        <w:t xml:space="preserve">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rPr>
          <w:rFonts w:ascii="Times New Roman" w:cs="Times New Roman" w:eastAsia="Times New Roman" w:hAnsi="Times New Roman"/>
        </w:rPr>
        <w:t xml:space="preserve">  </w:t>
      </w:r>
      <w:r>
        <w:t xml:space="preserve"> </w:t>
      </w:r>
    </w:p>
    <w:p>
      <w:pPr>
        <w:pStyle w:val="style0"/>
        <w:spacing w:after="0" w:lineRule="auto" w:line="259"/>
        <w:ind w:left="14" w:right="0" w:firstLine="0"/>
        <w:jc w:val="left"/>
        <w:rPr/>
      </w:pPr>
    </w:p>
    <w:p>
      <w:pPr>
        <w:pStyle w:val="style0"/>
        <w:spacing w:after="7"/>
        <w:ind w:left="9" w:right="108"/>
        <w:jc w:val="left"/>
        <w:rPr/>
      </w:pPr>
      <w:r>
        <w:rPr>
          <w:b/>
        </w:rPr>
        <w:t xml:space="preserve">Organization: The Squa.re  </w:t>
      </w:r>
    </w:p>
    <w:p>
      <w:pPr>
        <w:pStyle w:val="style0"/>
        <w:spacing w:after="7"/>
        <w:ind w:left="9" w:right="108"/>
        <w:jc w:val="left"/>
        <w:rPr>
          <w:b/>
        </w:rPr>
      </w:pPr>
      <w:r>
        <w:rPr>
          <w:b/>
        </w:rPr>
        <w:t xml:space="preserve">Designation: Assistant Manager Accounts Support (MEA &amp; APAC) </w:t>
      </w:r>
    </w:p>
    <w:p>
      <w:pPr>
        <w:pStyle w:val="style0"/>
        <w:spacing w:after="7"/>
        <w:ind w:left="9" w:right="108"/>
        <w:jc w:val="left"/>
        <w:rPr>
          <w:b/>
        </w:rPr>
      </w:pPr>
    </w:p>
    <w:p>
      <w:pPr>
        <w:pStyle w:val="style0"/>
        <w:spacing w:after="7"/>
        <w:ind w:left="9" w:right="108"/>
        <w:jc w:val="left"/>
        <w:rPr>
          <w:b/>
        </w:rPr>
      </w:pP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rPr>
          <w:b/>
        </w:rPr>
        <w:t xml:space="preserve"> </w:t>
      </w:r>
      <w:r>
        <w:t xml:space="preserve">Responsibility for Corporate and Travel Agent Room Sales for the service apartments &amp; aparthotels. 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>Clear understanding of the business strategies then set goals and to determine action plans to meet those goals.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55"/>
        <w:ind w:right="6" w:hanging="360"/>
        <w:jc w:val="left"/>
        <w:rPr/>
      </w:pPr>
      <w:r>
        <w:t>Update action plans and financial objectives quarterly.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spacing w:after="7"/>
        <w:ind w:left="9" w:right="108"/>
        <w:jc w:val="left"/>
        <w:rPr/>
      </w:pPr>
    </w:p>
    <w:p>
      <w:pPr>
        <w:pStyle w:val="style0"/>
        <w:numPr>
          <w:ilvl w:val="0"/>
          <w:numId w:val="3"/>
        </w:numPr>
        <w:spacing w:after="55"/>
        <w:ind w:right="6" w:hanging="360"/>
        <w:jc w:val="left"/>
        <w:rPr/>
      </w:pPr>
      <w:r>
        <w:t>Identify new markets and business opportunities and increase sales.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>Implements all sales action plans related to my market areas as outlined in the marketing plan.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>Conducts daily sales calls and arrange site inspection trips to hotels by corporate clients.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 xml:space="preserve">Ability to provide quick and timely response, immediate communication to the properties, develop professional long-term business relationships. 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>Always provide the highest quality of service to the customer</w:t>
      </w:r>
      <w:r>
        <w:t xml:space="preserve">. 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t>Participates in sales calls with members of Sales Team to acquire new business and/or close on business.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Targeting key accounts potential for the company. </w:t>
      </w:r>
      <w:r>
        <w:t xml:space="preserve"> </w:t>
      </w:r>
    </w:p>
    <w:p>
      <w:pPr>
        <w:pStyle w:val="style0"/>
        <w:numPr>
          <w:ilvl w:val="0"/>
          <w:numId w:val="3"/>
        </w:numPr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>Builds and strengthens relationships with existing and new customers to enable future bookings.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Manages and develops relationships with key internal and external stakeholders.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Acquiring and developing new business accounts and preparing sales proposals for clients. 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6" w:lineRule="auto" w:line="264"/>
        <w:ind w:right="6" w:hanging="360"/>
        <w:jc w:val="left"/>
        <w:rPr/>
      </w:pPr>
      <w:r>
        <w:rPr>
          <w:rFonts w:ascii="Times New Roman" w:cs="Times New Roman" w:eastAsia="Times New Roman" w:hAnsi="Times New Roman"/>
        </w:rPr>
        <w:t xml:space="preserve">Closely following up on all business leads within a 24-hour response time line to clients. </w:t>
      </w:r>
    </w:p>
    <w:p>
      <w:pPr>
        <w:pStyle w:val="style0"/>
        <w:spacing w:after="6" w:lineRule="auto" w:line="264"/>
        <w:ind w:left="616" w:right="6" w:firstLine="0"/>
        <w:jc w:val="left"/>
        <w:rPr/>
      </w:pPr>
    </w:p>
    <w:p>
      <w:pPr>
        <w:pStyle w:val="style0"/>
        <w:spacing w:after="0" w:lineRule="auto" w:line="259"/>
        <w:ind w:left="0" w:right="0" w:firstLine="0"/>
        <w:jc w:val="left"/>
        <w:rPr/>
      </w:pPr>
    </w:p>
    <w:p>
      <w:pPr>
        <w:pStyle w:val="style0"/>
        <w:spacing w:after="41" w:lineRule="auto" w:line="259"/>
        <w:ind w:left="14" w:right="0" w:firstLine="0"/>
        <w:jc w:val="left"/>
        <w:rPr/>
      </w:pPr>
      <w:r>
        <w:t xml:space="preserve">  </w:t>
      </w:r>
    </w:p>
    <w:p>
      <w:pPr>
        <w:pStyle w:val="style1"/>
        <w:tabs>
          <w:tab w:val="center" w:leader="none" w:pos="2535"/>
          <w:tab w:val="center" w:leader="none" w:pos="4529"/>
        </w:tabs>
        <w:ind w:left="-15" w:firstLine="0"/>
        <w:rPr/>
      </w:pP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t xml:space="preserve">PERSONAL SKILLS  </w:t>
      </w:r>
    </w:p>
    <w:p>
      <w:pPr>
        <w:pStyle w:val="style0"/>
        <w:spacing w:after="24" w:lineRule="auto" w:line="259"/>
        <w:ind w:left="14" w:right="0" w:firstLine="0"/>
        <w:jc w:val="left"/>
        <w:rPr/>
      </w:pPr>
      <w:r>
        <w:rPr>
          <w:b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4"/>
        </w:numPr>
        <w:ind w:right="50" w:hanging="360"/>
        <w:rPr/>
      </w:pPr>
      <w:r>
        <w:t>Comprehensive problem-solving abilities.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4"/>
        </w:numPr>
        <w:ind w:right="50" w:hanging="360"/>
        <w:rPr/>
      </w:pPr>
      <w:r>
        <w:t>Ability to deal with people.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numPr>
          <w:ilvl w:val="0"/>
          <w:numId w:val="4"/>
        </w:numPr>
        <w:spacing w:after="6"/>
        <w:ind w:right="50" w:hanging="360"/>
        <w:rPr/>
      </w:pPr>
      <w:r>
        <w:t>Willingness to learn.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spacing w:after="19" w:lineRule="auto" w:line="259"/>
        <w:ind w:left="14" w:right="0" w:firstLine="0"/>
        <w:jc w:val="left"/>
        <w:rPr/>
      </w:pPr>
      <w:r>
        <w:t xml:space="preserve">  </w:t>
      </w:r>
    </w:p>
    <w:p>
      <w:pPr>
        <w:pStyle w:val="style1"/>
        <w:tabs>
          <w:tab w:val="center" w:leader="none" w:pos="2535"/>
          <w:tab w:val="center" w:leader="none" w:pos="4529"/>
        </w:tabs>
        <w:ind w:left="-15" w:firstLine="0"/>
        <w:rPr/>
      </w:pP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rPr>
          <w:rFonts w:ascii="Times New Roman" w:cs="Times New Roman" w:eastAsia="Times New Roman" w:hAnsi="Times New Roman"/>
          <w:b w:val="false"/>
        </w:rPr>
        <w:t xml:space="preserve">  </w:t>
      </w:r>
      <w:r>
        <w:rPr>
          <w:rFonts w:ascii="Times New Roman" w:cs="Times New Roman" w:eastAsia="Times New Roman" w:hAnsi="Times New Roman"/>
          <w:b w:val="false"/>
        </w:rPr>
        <w:tab/>
      </w:r>
      <w:r>
        <w:t xml:space="preserve">TECHNICAL SKILLS 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rPr>
          <w:b/>
        </w:rPr>
        <w:t xml:space="preserve"> </w:t>
      </w:r>
      <w:r>
        <w:t xml:space="preserve"> </w:t>
      </w:r>
    </w:p>
    <w:p>
      <w:pPr>
        <w:pStyle w:val="style0"/>
        <w:spacing w:after="6"/>
        <w:ind w:left="10" w:right="50"/>
        <w:rPr/>
      </w:pPr>
      <w:r>
        <w:t xml:space="preserve">Basic Knowledge: MS Office Word, Excel &amp; Power Point with latest windows, Internet browsing, Sabre, Unity, OTA Extranet &amp; Opera. 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t xml:space="preserve">  </w:t>
      </w:r>
    </w:p>
    <w:p>
      <w:pPr>
        <w:pStyle w:val="style0"/>
        <w:shd w:val="clear" w:color="auto" w:fill="d3d3d3"/>
        <w:spacing w:after="3" w:lineRule="auto" w:line="259"/>
        <w:ind w:left="10" w:right="52"/>
        <w:jc w:val="center"/>
        <w:rPr/>
      </w:pPr>
      <w:r>
        <w:rPr>
          <w:b/>
        </w:rPr>
        <w:t xml:space="preserve">ACHIEVEMENTS &amp; EXTRA CURRICULAR </w:t>
      </w:r>
      <w:r>
        <w:t xml:space="preserve"> </w:t>
      </w:r>
    </w:p>
    <w:p>
      <w:pPr>
        <w:pStyle w:val="style0"/>
        <w:spacing w:after="27" w:lineRule="auto" w:line="259"/>
        <w:ind w:left="734" w:right="0" w:firstLine="0"/>
        <w:jc w:val="left"/>
        <w:rPr/>
      </w:pPr>
      <w:r>
        <w:t xml:space="preserve">  </w:t>
      </w:r>
    </w:p>
    <w:p>
      <w:pPr>
        <w:pStyle w:val="style0"/>
        <w:ind w:left="384" w:right="50"/>
        <w:rPr/>
      </w:pPr>
      <w:r>
        <w:rPr>
          <w:rFonts w:ascii="Calibri" w:cs="Calibri" w:eastAsia="Calibri" w:hAnsi="Calibri"/>
        </w:rPr>
        <w:t>●</w:t>
      </w:r>
      <w:r>
        <w:rPr>
          <w:rFonts w:ascii="Arial" w:cs="Arial" w:eastAsia="Arial" w:hAnsi="Arial"/>
        </w:rPr>
        <w:t xml:space="preserve"> </w:t>
      </w:r>
      <w:r>
        <w:t>Hobbies in Travel listening Music &amp; Cooking.</w:t>
      </w: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t xml:space="preserve">  </w:t>
      </w:r>
    </w:p>
    <w:p>
      <w:pPr>
        <w:pStyle w:val="style1"/>
        <w:spacing w:after="3"/>
        <w:ind w:right="54"/>
        <w:jc w:val="center"/>
        <w:rPr/>
      </w:pPr>
      <w:r>
        <w:t xml:space="preserve">PERSONAL PROFILE  </w:t>
      </w:r>
    </w:p>
    <w:p>
      <w:pPr>
        <w:pStyle w:val="style0"/>
        <w:spacing w:after="169" w:lineRule="auto" w:line="259"/>
        <w:ind w:left="14" w:right="0" w:firstLine="0"/>
        <w:jc w:val="left"/>
        <w:rPr/>
      </w:pPr>
      <w:r>
        <w:t xml:space="preserve">  </w:t>
      </w:r>
      <w:r>
        <w:tab/>
      </w:r>
      <w:r>
        <w:t xml:space="preserve"> </w:t>
      </w:r>
    </w:p>
    <w:p>
      <w:pPr>
        <w:pStyle w:val="style0"/>
        <w:tabs>
          <w:tab w:val="center" w:leader="none" w:pos="2206"/>
          <w:tab w:val="center" w:leader="none" w:pos="4085"/>
        </w:tabs>
        <w:ind w:left="0" w:right="0" w:firstLine="0"/>
        <w:jc w:val="left"/>
        <w:rPr/>
      </w:pPr>
      <w:r>
        <w:t xml:space="preserve">Father’s Name       </w:t>
      </w:r>
      <w:r>
        <w:t xml:space="preserve">         </w:t>
      </w:r>
      <w:r>
        <w:t xml:space="preserve"> </w:t>
      </w:r>
      <w:r>
        <w:tab/>
      </w:r>
      <w:r>
        <w:t xml:space="preserve">: </w:t>
      </w:r>
      <w:r>
        <w:t xml:space="preserve">            </w:t>
      </w:r>
      <w:r>
        <w:t xml:space="preserve"> </w:t>
      </w:r>
      <w:r>
        <w:t>M</w:t>
      </w:r>
      <w:r>
        <w:t xml:space="preserve">r. Vinod Sharma  </w:t>
      </w:r>
    </w:p>
    <w:p>
      <w:pPr>
        <w:pStyle w:val="style0"/>
        <w:tabs>
          <w:tab w:val="center" w:leader="none" w:pos="2206"/>
          <w:tab w:val="center" w:leader="none" w:pos="3200"/>
        </w:tabs>
        <w:ind w:left="0" w:right="0" w:firstLine="0"/>
        <w:jc w:val="left"/>
        <w:rPr/>
      </w:pPr>
      <w:r>
        <w:t xml:space="preserve">Nationality           </w:t>
      </w:r>
      <w:r>
        <w:tab/>
      </w:r>
      <w:r>
        <w:t xml:space="preserve">:  </w:t>
      </w:r>
      <w:r>
        <w:tab/>
      </w:r>
      <w:r>
        <w:t xml:space="preserve">Indian   </w:t>
      </w:r>
    </w:p>
    <w:tbl>
      <w:tblPr>
        <w:tblStyle w:val="style4098"/>
        <w:tblW w:w="5509" w:type="dxa"/>
        <w:tblInd w:w="14" w:type="dxa"/>
        <w:tblLook w:val="04A0" w:firstRow="1" w:lastRow="0" w:firstColumn="1" w:lastColumn="0" w:noHBand="0" w:noVBand="1"/>
      </w:tblPr>
      <w:tblGrid>
        <w:gridCol w:w="2880"/>
        <w:gridCol w:w="2629"/>
      </w:tblGrid>
      <w:tr>
        <w:trPr>
          <w:trHeight w:val="250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829"/>
              </w:tabs>
              <w:spacing w:after="0" w:lineRule="auto" w:line="259"/>
              <w:ind w:left="0" w:right="0" w:firstLine="0"/>
              <w:jc w:val="left"/>
              <w:rPr/>
            </w:pPr>
            <w:r>
              <w:t xml:space="preserve">Gender   </w:t>
            </w:r>
            <w:r>
              <w:tab/>
            </w:r>
            <w:r>
              <w:t xml:space="preserve">             </w:t>
            </w:r>
            <w:r>
              <w:t xml:space="preserve">  :</w:t>
            </w:r>
            <w:r>
              <w:t xml:space="preserve"> 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t xml:space="preserve">Male  </w:t>
            </w:r>
          </w:p>
        </w:tc>
      </w:tr>
      <w:tr>
        <w:tblPrEx/>
        <w:trPr>
          <w:trHeight w:val="278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2192"/>
              </w:tabs>
              <w:spacing w:after="0" w:lineRule="auto" w:line="259"/>
              <w:ind w:left="0" w:right="0" w:firstLine="0"/>
              <w:jc w:val="left"/>
              <w:rPr/>
            </w:pPr>
            <w:r>
              <w:t xml:space="preserve">Date </w:t>
            </w:r>
            <w:r>
              <w:t>of birth</w:t>
            </w:r>
            <w:r>
              <w:t xml:space="preserve">       </w:t>
            </w:r>
            <w:r>
              <w:tab/>
            </w:r>
            <w:r>
              <w:t xml:space="preserve">: 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September</w:t>
            </w:r>
            <w:r>
              <w:t xml:space="preserve">-1992   </w:t>
            </w:r>
          </w:p>
        </w:tc>
      </w:tr>
      <w:tr>
        <w:tblPrEx/>
        <w:trPr>
          <w:trHeight w:val="278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t xml:space="preserve">Marital status              </w:t>
            </w:r>
            <w:r>
              <w:t xml:space="preserve">  </w:t>
            </w:r>
            <w:r>
              <w:t xml:space="preserve">  :</w:t>
            </w:r>
            <w:r>
              <w:t xml:space="preserve"> 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t xml:space="preserve">Married   </w:t>
            </w:r>
          </w:p>
        </w:tc>
      </w:tr>
      <w:tr>
        <w:tblPrEx/>
        <w:trPr>
          <w:trHeight w:val="528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2192"/>
              </w:tabs>
              <w:spacing w:after="1" w:lineRule="auto" w:line="259"/>
              <w:ind w:left="0" w:right="0" w:firstLine="0"/>
              <w:jc w:val="left"/>
              <w:rPr/>
            </w:pPr>
            <w:r>
              <w:t xml:space="preserve">Languages </w:t>
            </w:r>
            <w:r>
              <w:t xml:space="preserve">known </w:t>
            </w:r>
            <w:r>
              <w:tab/>
            </w:r>
            <w:r>
              <w:t xml:space="preserve">:  </w:t>
            </w:r>
          </w:p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t>English</w:t>
            </w:r>
            <w:r>
              <w:t xml:space="preserve">, </w:t>
            </w:r>
            <w:r>
              <w:t>Hindi,</w:t>
            </w:r>
            <w:r>
              <w:t xml:space="preserve"> and Punjabi.  </w:t>
            </w:r>
          </w:p>
        </w:tc>
      </w:tr>
    </w:tbl>
    <w:p>
      <w:pPr>
        <w:pStyle w:val="style1"/>
        <w:spacing w:after="3"/>
        <w:ind w:right="50"/>
        <w:jc w:val="center"/>
        <w:rPr/>
      </w:pPr>
      <w:r>
        <w:t xml:space="preserve">DECLARATION 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rPr>
          <w:b/>
        </w:rPr>
        <w:t xml:space="preserve"> </w:t>
      </w:r>
      <w:r>
        <w:t xml:space="preserve"> </w:t>
      </w:r>
    </w:p>
    <w:p>
      <w:pPr>
        <w:pStyle w:val="style0"/>
        <w:spacing w:after="6"/>
        <w:ind w:right="50"/>
        <w:rPr/>
      </w:pPr>
      <w:r>
        <w:t xml:space="preserve">I hereby declare that above information is correct to the best of my knowledge and belief.  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rPr>
          <w:b/>
        </w:rPr>
        <w:t xml:space="preserve"> </w:t>
      </w:r>
      <w:r>
        <w:t xml:space="preserve">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rPr>
          <w:b/>
        </w:rPr>
        <w:t xml:space="preserve"> </w:t>
      </w:r>
      <w:r>
        <w:t xml:space="preserve">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rPr>
          <w:b/>
        </w:rPr>
        <w:t xml:space="preserve"> </w:t>
      </w:r>
      <w:r>
        <w:t xml:space="preserve">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rPr>
          <w:b/>
        </w:rPr>
        <w:t xml:space="preserve"> </w:t>
      </w:r>
      <w:r>
        <w:t xml:space="preserve"> </w:t>
      </w:r>
    </w:p>
    <w:p>
      <w:pPr>
        <w:pStyle w:val="style0"/>
        <w:ind w:right="50"/>
        <w:rPr/>
      </w:pPr>
      <w:r>
        <w:rPr>
          <w:b/>
        </w:rPr>
        <w:t>Place :</w:t>
      </w:r>
      <w:r>
        <w:t xml:space="preserve"> New Delhi                                                                                                                (</w:t>
      </w:r>
      <w:r>
        <w:rPr>
          <w:b/>
        </w:rPr>
        <w:t>A</w:t>
      </w:r>
      <w:r>
        <w:rPr>
          <w:b/>
        </w:rPr>
        <w:t>rjun Sharma</w:t>
      </w:r>
      <w:r>
        <w:t>)</w:t>
      </w:r>
    </w:p>
    <w:p>
      <w:pPr>
        <w:pStyle w:val="style0"/>
        <w:ind w:right="50"/>
        <w:rPr>
          <w:b/>
        </w:rPr>
      </w:pPr>
      <w:r>
        <w:rPr>
          <w:b/>
        </w:rPr>
        <w:t xml:space="preserve">Date </w:t>
      </w:r>
      <w:r>
        <w:t xml:space="preserve"> :</w:t>
      </w:r>
      <w:r>
        <w:t xml:space="preserve">   </w:t>
      </w:r>
    </w:p>
    <w:p>
      <w:pPr>
        <w:pStyle w:val="style0"/>
        <w:spacing w:after="0" w:lineRule="auto" w:line="259"/>
        <w:ind w:left="14" w:right="0" w:firstLine="0"/>
        <w:jc w:val="left"/>
        <w:rPr/>
      </w:pPr>
      <w:r>
        <w:rPr>
          <w:rFonts w:ascii="Times New Roman" w:cs="Times New Roman" w:eastAsia="Times New Roman" w:hAnsi="Times New Roman"/>
        </w:rPr>
        <w:t xml:space="preserve"> </w:t>
      </w:r>
      <w:r>
        <w:t xml:space="preserve"> </w:t>
      </w:r>
    </w:p>
    <w:sectPr>
      <w:pgSz w:w="11906" w:h="16838" w:orient="portrait"/>
      <w:pgMar w:top="1478" w:right="1370" w:bottom="1624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0C4F8A0"/>
    <w:lvl w:ilvl="0" w:tplc="BAB40DE2">
      <w:start w:val="1"/>
      <w:numFmt w:val="bullet"/>
      <w:lvlText w:val="●"/>
      <w:lvlJc w:val="left"/>
      <w:pPr>
        <w:ind w:left="616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C2A402">
      <w:start w:val="1"/>
      <w:numFmt w:val="bullet"/>
      <w:lvlText w:val="o"/>
      <w:lvlJc w:val="left"/>
      <w:pPr>
        <w:ind w:left="135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1CB898">
      <w:start w:val="1"/>
      <w:numFmt w:val="bullet"/>
      <w:lvlText w:val="▪"/>
      <w:lvlJc w:val="left"/>
      <w:pPr>
        <w:ind w:left="207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EA442">
      <w:start w:val="1"/>
      <w:numFmt w:val="bullet"/>
      <w:lvlText w:val="•"/>
      <w:lvlJc w:val="left"/>
      <w:pPr>
        <w:ind w:left="279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C9384">
      <w:start w:val="1"/>
      <w:numFmt w:val="bullet"/>
      <w:lvlText w:val="o"/>
      <w:lvlJc w:val="left"/>
      <w:pPr>
        <w:ind w:left="351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23A82">
      <w:start w:val="1"/>
      <w:numFmt w:val="bullet"/>
      <w:lvlText w:val="▪"/>
      <w:lvlJc w:val="left"/>
      <w:pPr>
        <w:ind w:left="423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E6E664">
      <w:start w:val="1"/>
      <w:numFmt w:val="bullet"/>
      <w:lvlText w:val="•"/>
      <w:lvlJc w:val="left"/>
      <w:pPr>
        <w:ind w:left="495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0BC68">
      <w:start w:val="1"/>
      <w:numFmt w:val="bullet"/>
      <w:lvlText w:val="o"/>
      <w:lvlJc w:val="left"/>
      <w:pPr>
        <w:ind w:left="567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A3350">
      <w:start w:val="1"/>
      <w:numFmt w:val="bullet"/>
      <w:lvlText w:val="▪"/>
      <w:lvlJc w:val="left"/>
      <w:pPr>
        <w:ind w:left="639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03BA5E62"/>
    <w:lvl w:ilvl="0" w:tplc="4350DED4">
      <w:start w:val="1"/>
      <w:numFmt w:val="bullet"/>
      <w:lvlText w:val="●"/>
      <w:lvlJc w:val="left"/>
      <w:pPr>
        <w:ind w:left="734"/>
      </w:pPr>
      <w:rPr>
        <w:rFonts w:ascii="Verdana" w:cs="Verdana" w:eastAsia="Verdana" w:hAnsi="Verdana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C69EC6">
      <w:start w:val="1"/>
      <w:numFmt w:val="bullet"/>
      <w:lvlText w:val="o"/>
      <w:lvlJc w:val="left"/>
      <w:pPr>
        <w:ind w:left="1454"/>
      </w:pPr>
      <w:rPr>
        <w:rFonts w:ascii="Verdana" w:cs="Verdana" w:eastAsia="Verdana" w:hAnsi="Verdana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01E9E">
      <w:start w:val="1"/>
      <w:numFmt w:val="bullet"/>
      <w:lvlText w:val="▪"/>
      <w:lvlJc w:val="left"/>
      <w:pPr>
        <w:ind w:left="2174"/>
      </w:pPr>
      <w:rPr>
        <w:rFonts w:ascii="Verdana" w:cs="Verdana" w:eastAsia="Verdana" w:hAnsi="Verdana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E263F0">
      <w:start w:val="1"/>
      <w:numFmt w:val="bullet"/>
      <w:lvlText w:val="•"/>
      <w:lvlJc w:val="left"/>
      <w:pPr>
        <w:ind w:left="2894"/>
      </w:pPr>
      <w:rPr>
        <w:rFonts w:ascii="Verdana" w:cs="Verdana" w:eastAsia="Verdana" w:hAnsi="Verdana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CD5CA">
      <w:start w:val="1"/>
      <w:numFmt w:val="bullet"/>
      <w:lvlText w:val="o"/>
      <w:lvlJc w:val="left"/>
      <w:pPr>
        <w:ind w:left="3614"/>
      </w:pPr>
      <w:rPr>
        <w:rFonts w:ascii="Verdana" w:cs="Verdana" w:eastAsia="Verdana" w:hAnsi="Verdana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403A6E">
      <w:start w:val="1"/>
      <w:numFmt w:val="bullet"/>
      <w:lvlText w:val="▪"/>
      <w:lvlJc w:val="left"/>
      <w:pPr>
        <w:ind w:left="4334"/>
      </w:pPr>
      <w:rPr>
        <w:rFonts w:ascii="Verdana" w:cs="Verdana" w:eastAsia="Verdana" w:hAnsi="Verdana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C4562">
      <w:start w:val="1"/>
      <w:numFmt w:val="bullet"/>
      <w:lvlText w:val="•"/>
      <w:lvlJc w:val="left"/>
      <w:pPr>
        <w:ind w:left="5054"/>
      </w:pPr>
      <w:rPr>
        <w:rFonts w:ascii="Verdana" w:cs="Verdana" w:eastAsia="Verdana" w:hAnsi="Verdana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A2738">
      <w:start w:val="1"/>
      <w:numFmt w:val="bullet"/>
      <w:lvlText w:val="o"/>
      <w:lvlJc w:val="left"/>
      <w:pPr>
        <w:ind w:left="5774"/>
      </w:pPr>
      <w:rPr>
        <w:rFonts w:ascii="Verdana" w:cs="Verdana" w:eastAsia="Verdana" w:hAnsi="Verdana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C6E4E">
      <w:start w:val="1"/>
      <w:numFmt w:val="bullet"/>
      <w:lvlText w:val="▪"/>
      <w:lvlJc w:val="left"/>
      <w:pPr>
        <w:ind w:left="6494"/>
      </w:pPr>
      <w:rPr>
        <w:rFonts w:ascii="Verdana" w:cs="Verdana" w:eastAsia="Verdana" w:hAnsi="Verdana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9F306D84"/>
    <w:lvl w:ilvl="0" w:tplc="FCD07CCC">
      <w:start w:val="1"/>
      <w:numFmt w:val="bullet"/>
      <w:lvlText w:val="●"/>
      <w:lvlJc w:val="left"/>
      <w:pPr>
        <w:ind w:left="616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6065C">
      <w:start w:val="1"/>
      <w:numFmt w:val="bullet"/>
      <w:lvlText w:val="o"/>
      <w:lvlJc w:val="left"/>
      <w:pPr>
        <w:ind w:left="135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7A6770">
      <w:start w:val="1"/>
      <w:numFmt w:val="bullet"/>
      <w:lvlText w:val="▪"/>
      <w:lvlJc w:val="left"/>
      <w:pPr>
        <w:ind w:left="207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2EE85C">
      <w:start w:val="1"/>
      <w:numFmt w:val="bullet"/>
      <w:lvlText w:val="•"/>
      <w:lvlJc w:val="left"/>
      <w:pPr>
        <w:ind w:left="279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C7FFA">
      <w:start w:val="1"/>
      <w:numFmt w:val="bullet"/>
      <w:lvlText w:val="o"/>
      <w:lvlJc w:val="left"/>
      <w:pPr>
        <w:ind w:left="351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CB928">
      <w:start w:val="1"/>
      <w:numFmt w:val="bullet"/>
      <w:lvlText w:val="▪"/>
      <w:lvlJc w:val="left"/>
      <w:pPr>
        <w:ind w:left="423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0EEA8">
      <w:start w:val="1"/>
      <w:numFmt w:val="bullet"/>
      <w:lvlText w:val="•"/>
      <w:lvlJc w:val="left"/>
      <w:pPr>
        <w:ind w:left="495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6779A">
      <w:start w:val="1"/>
      <w:numFmt w:val="bullet"/>
      <w:lvlText w:val="o"/>
      <w:lvlJc w:val="left"/>
      <w:pPr>
        <w:ind w:left="567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43298">
      <w:start w:val="1"/>
      <w:numFmt w:val="bullet"/>
      <w:lvlText w:val="▪"/>
      <w:lvlJc w:val="left"/>
      <w:pPr>
        <w:ind w:left="639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B8F652C0"/>
    <w:lvl w:ilvl="0" w:tplc="F984DFCC">
      <w:start w:val="1"/>
      <w:numFmt w:val="bullet"/>
      <w:lvlText w:val="●"/>
      <w:lvlJc w:val="left"/>
      <w:pPr>
        <w:ind w:left="616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E2C90">
      <w:start w:val="1"/>
      <w:numFmt w:val="bullet"/>
      <w:lvlText w:val="o"/>
      <w:lvlJc w:val="left"/>
      <w:pPr>
        <w:ind w:left="135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458F0">
      <w:start w:val="1"/>
      <w:numFmt w:val="bullet"/>
      <w:lvlText w:val="▪"/>
      <w:lvlJc w:val="left"/>
      <w:pPr>
        <w:ind w:left="207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CCF78">
      <w:start w:val="1"/>
      <w:numFmt w:val="bullet"/>
      <w:lvlText w:val="•"/>
      <w:lvlJc w:val="left"/>
      <w:pPr>
        <w:ind w:left="279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8ECC78">
      <w:start w:val="1"/>
      <w:numFmt w:val="bullet"/>
      <w:lvlText w:val="o"/>
      <w:lvlJc w:val="left"/>
      <w:pPr>
        <w:ind w:left="351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219E4">
      <w:start w:val="1"/>
      <w:numFmt w:val="bullet"/>
      <w:lvlText w:val="▪"/>
      <w:lvlJc w:val="left"/>
      <w:pPr>
        <w:ind w:left="423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8ADBDA">
      <w:start w:val="1"/>
      <w:numFmt w:val="bullet"/>
      <w:lvlText w:val="•"/>
      <w:lvlJc w:val="left"/>
      <w:pPr>
        <w:ind w:left="495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84AA0">
      <w:start w:val="1"/>
      <w:numFmt w:val="bullet"/>
      <w:lvlText w:val="o"/>
      <w:lvlJc w:val="left"/>
      <w:pPr>
        <w:ind w:left="567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8A29E4">
      <w:start w:val="1"/>
      <w:numFmt w:val="bullet"/>
      <w:lvlText w:val="▪"/>
      <w:lvlJc w:val="left"/>
      <w:pPr>
        <w:ind w:left="6391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30" w:lineRule="auto" w:line="251"/>
      <w:ind w:left="24" w:right="65" w:hanging="10"/>
      <w:jc w:val="both"/>
    </w:pPr>
    <w:rPr>
      <w:rFonts w:ascii="Cambria" w:cs="Cambria" w:eastAsia="Cambria" w:hAnsi="Cambria"/>
      <w:color w:val="00000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hd w:val="clear" w:color="auto" w:fill="d3d3d3"/>
      <w:spacing w:after="2"/>
      <w:ind w:left="10" w:hanging="10"/>
      <w:outlineLvl w:val="0"/>
    </w:pPr>
    <w:rPr>
      <w:rFonts w:ascii="Cambria" w:cs="Cambria" w:eastAsia="Cambria" w:hAnsi="Cambria"/>
      <w:b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a1d225c-ff66-41e0-9336-a8462987920e"/>
    <w:next w:val="style4097"/>
    <w:link w:val="style1"/>
    <w:rPr>
      <w:rFonts w:ascii="Cambria" w:cs="Cambria" w:eastAsia="Cambria" w:hAnsi="Cambria"/>
      <w:b/>
      <w:color w:val="000000"/>
      <w:sz w:val="22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1012</Words>
  <Pages>5</Pages>
  <Characters>6155</Characters>
  <Application>WPS Office</Application>
  <DocSecurity>0</DocSecurity>
  <Paragraphs>185</Paragraphs>
  <ScaleCrop>false</ScaleCrop>
  <LinksUpToDate>false</LinksUpToDate>
  <CharactersWithSpaces>7816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2023-05-26T16:14:00Z</dcterms:created>
  <dc:creator>Accounts</dc:creator>
  <lastModifiedBy>CPH2251</lastModifiedBy>
  <lastPrinted>2023-05-26T16:13:00Z</lastPrinted>
  <dcterms:modified xsi:type="dcterms:W3CDTF">2023-06-30T05:55:48Z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0df089a9f197475b825bce0c9354abde</vt:lpwstr>
  </property>
</Properties>
</file>